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18" w:rsidRPr="00620808" w:rsidRDefault="00465D7D" w:rsidP="00465D7D">
      <w:pPr>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bookmarkStart w:id="0" w:name="_GoBack"/>
      <w:bookmarkEnd w:id="0"/>
      <w:r>
        <w:rPr>
          <w:rFonts w:ascii="Comic Sans MS" w:hAnsi="Comic Sans MS"/>
          <w:b/>
          <w:bCs/>
          <w:sz w:val="24"/>
          <w:szCs w:val="24"/>
        </w:rPr>
        <w:t xml:space="preserve">Literary Circle Role 1:  </w:t>
      </w:r>
      <w:r w:rsidR="00620808">
        <w:rPr>
          <w:rFonts w:ascii="Comic Sans MS" w:hAnsi="Comic Sans MS"/>
          <w:b/>
          <w:bCs/>
          <w:sz w:val="24"/>
          <w:szCs w:val="24"/>
        </w:rPr>
        <w:t xml:space="preserve">Reporter </w:t>
      </w:r>
    </w:p>
    <w:p w:rsidR="00093D3D" w:rsidRPr="00620808" w:rsidRDefault="00093D3D" w:rsidP="00093D3D">
      <w:pPr>
        <w:rPr>
          <w:rFonts w:ascii="Comic Sans MS" w:hAnsi="Comic Sans MS"/>
          <w:sz w:val="24"/>
          <w:szCs w:val="24"/>
        </w:rPr>
      </w:pPr>
      <w:r w:rsidRPr="00620808">
        <w:rPr>
          <w:rFonts w:ascii="Comic Sans MS" w:hAnsi="Comic Sans MS"/>
          <w:sz w:val="24"/>
          <w:szCs w:val="24"/>
        </w:rPr>
        <w:t>Your job is to identify and report on the key points of the assigned section. Make a list or write a summary that describes how the writer develops the setting, plot, and characters in this section of the book. Share your report at the beginning of the group meeting to help your group focus on the key ideas presented in the reading. Like that of a newspaper reporter, your report must be concise, yet thorough.</w:t>
      </w:r>
    </w:p>
    <w:tbl>
      <w:tblPr>
        <w:tblStyle w:val="TableGrid"/>
        <w:tblW w:w="9738" w:type="dxa"/>
        <w:tblLook w:val="04A0" w:firstRow="1" w:lastRow="0" w:firstColumn="1" w:lastColumn="0" w:noHBand="0" w:noVBand="1"/>
      </w:tblPr>
      <w:tblGrid>
        <w:gridCol w:w="9738"/>
      </w:tblGrid>
      <w:tr w:rsidR="00093D3D" w:rsidTr="00620808">
        <w:tc>
          <w:tcPr>
            <w:tcW w:w="9738" w:type="dxa"/>
          </w:tcPr>
          <w:p w:rsidR="00093D3D" w:rsidRPr="00093D3D" w:rsidRDefault="00093D3D" w:rsidP="00093D3D">
            <w:pPr>
              <w:pStyle w:val="Default"/>
              <w:jc w:val="center"/>
              <w:rPr>
                <w:rFonts w:ascii="Comic Sans MS" w:hAnsi="Comic Sans MS"/>
              </w:rPr>
            </w:pPr>
            <w:r w:rsidRPr="00093D3D">
              <w:rPr>
                <w:rFonts w:ascii="Comic Sans MS" w:hAnsi="Comic Sans MS"/>
                <w:b/>
                <w:bCs/>
              </w:rPr>
              <w:t>Setting</w:t>
            </w:r>
          </w:p>
          <w:p w:rsidR="00093D3D" w:rsidRDefault="00093D3D" w:rsidP="00093D3D">
            <w:pPr>
              <w:jc w:val="center"/>
              <w:rPr>
                <w:rFonts w:ascii="Comic Sans MS" w:hAnsi="Comic Sans MS"/>
                <w:sz w:val="24"/>
                <w:szCs w:val="24"/>
              </w:rPr>
            </w:pPr>
            <w:r w:rsidRPr="00093D3D">
              <w:rPr>
                <w:rFonts w:ascii="Comic Sans MS" w:hAnsi="Comic Sans MS"/>
                <w:sz w:val="24"/>
                <w:szCs w:val="24"/>
              </w:rPr>
              <w:t>(Consider shifts in the setting or mood that seem significant.)</w:t>
            </w: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Pr="00093D3D" w:rsidRDefault="00093D3D" w:rsidP="00093D3D">
            <w:pPr>
              <w:jc w:val="center"/>
              <w:rPr>
                <w:rFonts w:ascii="Comic Sans MS" w:hAnsi="Comic Sans MS"/>
                <w:sz w:val="24"/>
                <w:szCs w:val="24"/>
              </w:rPr>
            </w:pPr>
          </w:p>
        </w:tc>
      </w:tr>
      <w:tr w:rsidR="00093D3D" w:rsidTr="00620808">
        <w:tc>
          <w:tcPr>
            <w:tcW w:w="9738" w:type="dxa"/>
          </w:tcPr>
          <w:p w:rsidR="00093D3D" w:rsidRPr="00093D3D" w:rsidRDefault="00093D3D" w:rsidP="00093D3D">
            <w:pPr>
              <w:pStyle w:val="Default"/>
              <w:jc w:val="center"/>
              <w:rPr>
                <w:rFonts w:ascii="Comic Sans MS" w:hAnsi="Comic Sans MS"/>
              </w:rPr>
            </w:pPr>
            <w:r w:rsidRPr="00093D3D">
              <w:rPr>
                <w:rFonts w:ascii="Comic Sans MS" w:hAnsi="Comic Sans MS"/>
                <w:b/>
                <w:bCs/>
              </w:rPr>
              <w:t>Plot</w:t>
            </w:r>
          </w:p>
          <w:p w:rsidR="00093D3D" w:rsidRDefault="00093D3D" w:rsidP="00093D3D">
            <w:pPr>
              <w:jc w:val="center"/>
              <w:rPr>
                <w:rFonts w:ascii="Comic Sans MS" w:hAnsi="Comic Sans MS"/>
                <w:sz w:val="24"/>
                <w:szCs w:val="24"/>
              </w:rPr>
            </w:pPr>
            <w:r w:rsidRPr="00093D3D">
              <w:rPr>
                <w:rFonts w:ascii="Comic Sans MS" w:hAnsi="Comic Sans MS"/>
                <w:sz w:val="24"/>
                <w:szCs w:val="24"/>
              </w:rPr>
              <w:t>(Consider major events that occurred in the assigned section.)</w:t>
            </w: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Pr="00093D3D" w:rsidRDefault="00093D3D" w:rsidP="00093D3D">
            <w:pPr>
              <w:jc w:val="center"/>
              <w:rPr>
                <w:rFonts w:ascii="Comic Sans MS" w:hAnsi="Comic Sans MS"/>
                <w:sz w:val="24"/>
                <w:szCs w:val="24"/>
              </w:rPr>
            </w:pPr>
          </w:p>
        </w:tc>
      </w:tr>
      <w:tr w:rsidR="00093D3D" w:rsidTr="00620808">
        <w:tc>
          <w:tcPr>
            <w:tcW w:w="9738" w:type="dxa"/>
          </w:tcPr>
          <w:p w:rsidR="00093D3D" w:rsidRPr="00093D3D" w:rsidRDefault="00093D3D" w:rsidP="00093D3D">
            <w:pPr>
              <w:pStyle w:val="Default"/>
              <w:jc w:val="center"/>
              <w:rPr>
                <w:rFonts w:ascii="Comic Sans MS" w:hAnsi="Comic Sans MS"/>
              </w:rPr>
            </w:pPr>
            <w:r w:rsidRPr="00093D3D">
              <w:rPr>
                <w:rFonts w:ascii="Comic Sans MS" w:hAnsi="Comic Sans MS"/>
                <w:b/>
                <w:bCs/>
              </w:rPr>
              <w:t>Characters</w:t>
            </w:r>
          </w:p>
          <w:p w:rsidR="00093D3D" w:rsidRDefault="00093D3D" w:rsidP="00093D3D">
            <w:pPr>
              <w:jc w:val="center"/>
              <w:rPr>
                <w:rFonts w:ascii="Comic Sans MS" w:hAnsi="Comic Sans MS"/>
                <w:sz w:val="24"/>
                <w:szCs w:val="24"/>
              </w:rPr>
            </w:pPr>
            <w:r w:rsidRPr="00093D3D">
              <w:rPr>
                <w:rFonts w:ascii="Comic Sans MS" w:hAnsi="Comic Sans MS"/>
                <w:sz w:val="24"/>
                <w:szCs w:val="24"/>
              </w:rPr>
              <w:t>(Consider how characters interact and how characters have changed.)</w:t>
            </w: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Default="00093D3D" w:rsidP="00093D3D">
            <w:pPr>
              <w:jc w:val="center"/>
              <w:rPr>
                <w:rFonts w:ascii="Comic Sans MS" w:hAnsi="Comic Sans MS"/>
                <w:sz w:val="24"/>
                <w:szCs w:val="24"/>
              </w:rPr>
            </w:pPr>
          </w:p>
          <w:p w:rsidR="00093D3D" w:rsidRPr="00093D3D" w:rsidRDefault="00093D3D" w:rsidP="00093D3D">
            <w:pPr>
              <w:jc w:val="center"/>
              <w:rPr>
                <w:rFonts w:ascii="Comic Sans MS" w:hAnsi="Comic Sans MS"/>
                <w:sz w:val="24"/>
                <w:szCs w:val="24"/>
              </w:rPr>
            </w:pPr>
          </w:p>
        </w:tc>
      </w:tr>
      <w:tr w:rsidR="00093D3D" w:rsidTr="00620808">
        <w:tc>
          <w:tcPr>
            <w:tcW w:w="9738" w:type="dxa"/>
          </w:tcPr>
          <w:p w:rsidR="00093D3D" w:rsidRPr="00093D3D" w:rsidRDefault="00093D3D" w:rsidP="00093D3D">
            <w:pPr>
              <w:jc w:val="center"/>
              <w:rPr>
                <w:rFonts w:ascii="Comic Sans MS" w:hAnsi="Comic Sans MS"/>
                <w:b/>
                <w:sz w:val="24"/>
                <w:szCs w:val="24"/>
              </w:rPr>
            </w:pPr>
            <w:r w:rsidRPr="00093D3D">
              <w:rPr>
                <w:rFonts w:ascii="Comic Sans MS" w:hAnsi="Comic Sans MS"/>
                <w:b/>
                <w:sz w:val="24"/>
                <w:szCs w:val="24"/>
              </w:rPr>
              <w:t>Prediction</w:t>
            </w:r>
          </w:p>
          <w:p w:rsidR="00093D3D" w:rsidRPr="00093D3D" w:rsidRDefault="003E355F" w:rsidP="00093D3D">
            <w:pPr>
              <w:jc w:val="center"/>
              <w:rPr>
                <w:rFonts w:ascii="Comic Sans MS" w:hAnsi="Comic Sans MS"/>
                <w:sz w:val="24"/>
                <w:szCs w:val="24"/>
              </w:rPr>
            </w:pPr>
            <w:r>
              <w:rPr>
                <w:rFonts w:ascii="Comic Sans MS" w:hAnsi="Comic Sans MS"/>
                <w:sz w:val="24"/>
                <w:szCs w:val="24"/>
              </w:rPr>
              <w:t>(W</w:t>
            </w:r>
            <w:r w:rsidR="00093D3D" w:rsidRPr="00093D3D">
              <w:rPr>
                <w:rFonts w:ascii="Comic Sans MS" w:hAnsi="Comic Sans MS"/>
                <w:sz w:val="24"/>
                <w:szCs w:val="24"/>
              </w:rPr>
              <w:t>hat do you predict will be the next course of action for these characters?</w:t>
            </w:r>
            <w:r>
              <w:rPr>
                <w:rFonts w:ascii="Comic Sans MS" w:hAnsi="Comic Sans MS"/>
                <w:sz w:val="24"/>
                <w:szCs w:val="24"/>
              </w:rPr>
              <w:t>)</w:t>
            </w:r>
          </w:p>
          <w:p w:rsidR="00093D3D" w:rsidRPr="00093D3D" w:rsidRDefault="00093D3D" w:rsidP="00093D3D">
            <w:pPr>
              <w:jc w:val="center"/>
              <w:rPr>
                <w:rFonts w:ascii="Comic Sans MS" w:hAnsi="Comic Sans MS"/>
                <w:sz w:val="24"/>
                <w:szCs w:val="24"/>
              </w:rPr>
            </w:pPr>
          </w:p>
          <w:p w:rsidR="00093D3D" w:rsidRPr="00093D3D" w:rsidRDefault="00093D3D" w:rsidP="00093D3D">
            <w:pPr>
              <w:jc w:val="center"/>
              <w:rPr>
                <w:rFonts w:ascii="Comic Sans MS" w:hAnsi="Comic Sans MS"/>
                <w:sz w:val="24"/>
                <w:szCs w:val="24"/>
              </w:rPr>
            </w:pPr>
          </w:p>
          <w:p w:rsidR="00093D3D" w:rsidRDefault="00093D3D" w:rsidP="00093D3D"/>
          <w:p w:rsidR="00093D3D" w:rsidRDefault="00093D3D" w:rsidP="00093D3D"/>
          <w:p w:rsidR="00093D3D" w:rsidRDefault="00093D3D" w:rsidP="00093D3D"/>
          <w:p w:rsidR="00093D3D" w:rsidRDefault="00093D3D" w:rsidP="00093D3D"/>
          <w:p w:rsidR="00093D3D" w:rsidRDefault="00093D3D" w:rsidP="00093D3D"/>
        </w:tc>
      </w:tr>
    </w:tbl>
    <w:p w:rsidR="00093D3D" w:rsidRDefault="00093D3D" w:rsidP="003E355F"/>
    <w:sectPr w:rsidR="0009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3D"/>
    <w:rsid w:val="00091518"/>
    <w:rsid w:val="00093D3D"/>
    <w:rsid w:val="001D6845"/>
    <w:rsid w:val="003E355F"/>
    <w:rsid w:val="00465D7D"/>
    <w:rsid w:val="004B266B"/>
    <w:rsid w:val="00620808"/>
    <w:rsid w:val="008C2C5F"/>
    <w:rsid w:val="00F7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D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D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2</cp:revision>
  <cp:lastPrinted>2013-07-01T21:12:00Z</cp:lastPrinted>
  <dcterms:created xsi:type="dcterms:W3CDTF">2014-06-20T16:10:00Z</dcterms:created>
  <dcterms:modified xsi:type="dcterms:W3CDTF">2014-06-20T16:10:00Z</dcterms:modified>
</cp:coreProperties>
</file>